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FA596F" w:rsidRDefault="00FA596F" w:rsidP="00FD41EA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FA596F" w:rsidRDefault="00FA596F" w:rsidP="00FD41EA">
            <w:pPr>
              <w:ind w:left="1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FA596F" w:rsidP="00FD41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Плетцер А.С.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6880" w:rsidRDefault="00796880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075CA8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на проведение негосударственной экспертизы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6"/>
        <w:gridCol w:w="3118"/>
        <w:gridCol w:w="2066"/>
        <w:gridCol w:w="2643"/>
      </w:tblGrid>
      <w:tr w:rsidR="000B3C62" w:rsidTr="009C0B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9C0B2A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2062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негосударственную экспертизу</w:t>
            </w:r>
          </w:p>
        </w:tc>
      </w:tr>
      <w:tr w:rsidR="000B3C62" w:rsidTr="009C0B2A">
        <w:tc>
          <w:tcPr>
            <w:tcW w:w="9889" w:type="dxa"/>
            <w:gridSpan w:val="5"/>
          </w:tcPr>
          <w:p w:rsidR="000B3C62" w:rsidRPr="00E3044C" w:rsidRDefault="000B3C62" w:rsidP="009C0B2A">
            <w:pPr>
              <w:ind w:firstLine="1985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(первичную, повторную – нужное указать)</w:t>
            </w:r>
          </w:p>
        </w:tc>
      </w:tr>
      <w:tr w:rsidR="009D51CD" w:rsidTr="009C0B2A">
        <w:trPr>
          <w:trHeight w:val="360"/>
        </w:trPr>
        <w:tc>
          <w:tcPr>
            <w:tcW w:w="7246" w:type="dxa"/>
            <w:gridSpan w:val="4"/>
            <w:tcBorders>
              <w:bottom w:val="single" w:sz="4" w:space="0" w:color="auto"/>
            </w:tcBorders>
            <w:vAlign w:val="bottom"/>
          </w:tcPr>
          <w:p w:rsidR="009D51CD" w:rsidRPr="00E3044C" w:rsidRDefault="009D51CD" w:rsidP="009D51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Сметной документации 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9D51CD" w:rsidRPr="00E3044C" w:rsidRDefault="009D51CD" w:rsidP="009D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CD" w:rsidTr="009C0B2A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</w:tcBorders>
          </w:tcPr>
          <w:p w:rsidR="009D51CD" w:rsidRDefault="009D51CD" w:rsidP="009D5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51CD" w:rsidRDefault="009D51CD" w:rsidP="009D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оценкой соответствия ____________________________________</w:t>
            </w:r>
          </w:p>
          <w:p w:rsidR="009C2E17" w:rsidRDefault="009D51CD" w:rsidP="009C2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</w:t>
            </w:r>
            <w:bookmarkStart w:id="0" w:name="_GoBack"/>
            <w:bookmarkEnd w:id="0"/>
            <w:r w:rsidR="009C2E1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C2E17"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роектной документации, </w:t>
            </w:r>
            <w:r w:rsidR="009C2E17">
              <w:rPr>
                <w:rFonts w:ascii="Times New Roman" w:hAnsi="Times New Roman" w:cs="Times New Roman"/>
                <w:sz w:val="16"/>
                <w:szCs w:val="16"/>
              </w:rPr>
              <w:t>Ведомости объёмов работ, Дефектной ведомости – нужное указать</w:t>
            </w:r>
            <w:r w:rsidR="009C2E17"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D51CD" w:rsidRPr="00516E85" w:rsidRDefault="009D51CD" w:rsidP="009D5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9D51CD" w:rsidRDefault="009D51CD" w:rsidP="009D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9C0B2A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8"/>
        </w:trPr>
        <w:tc>
          <w:tcPr>
            <w:tcW w:w="9889" w:type="dxa"/>
            <w:gridSpan w:val="5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9C0B2A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9C0B2A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2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F0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AF3D05" w:rsidRPr="00F05A66" w:rsidRDefault="00AF3D05" w:rsidP="00F0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F8D" w:rsidP="00AE3F8D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0B06E5" w:rsidRPr="00AE3F8D" w:rsidRDefault="000B06E5" w:rsidP="00AE3F8D">
      <w:pPr>
        <w:pStyle w:val="a4"/>
        <w:spacing w:before="0" w:beforeAutospacing="0" w:after="0" w:afterAutospacing="0"/>
        <w:rPr>
          <w:bCs/>
        </w:rPr>
      </w:pPr>
    </w:p>
    <w:p w:rsidR="00AE3F8D" w:rsidRPr="00AE3F8D" w:rsidRDefault="00AE3F8D" w:rsidP="00A3529D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3529D" w:rsidRDefault="00A3529D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B06E5" w:rsidRPr="00A3529D" w:rsidRDefault="000B06E5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05A66" w:rsidRPr="00A3529D" w:rsidRDefault="00F05A66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E107D0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07D0">
        <w:rPr>
          <w:rFonts w:ascii="Times New Roman" w:hAnsi="Times New Roman" w:cs="Times New Roman"/>
          <w:b/>
          <w:bCs/>
          <w:sz w:val="24"/>
          <w:szCs w:val="24"/>
        </w:rPr>
        <w:t>негосударственной экспертизы</w:t>
      </w:r>
    </w:p>
    <w:p w:rsidR="00F05A66" w:rsidRDefault="00F05A66" w:rsidP="00AE3F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07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075CA8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 xml:space="preserve">Идентификационные сведения о </w:t>
      </w:r>
      <w:r w:rsidR="00075CA8"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075CA8" w:rsidRPr="003D155B" w:rsidTr="00481BB8">
        <w:tc>
          <w:tcPr>
            <w:tcW w:w="418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3A5842"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481BB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  <w:r w:rsidR="00075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481BB8">
        <w:tc>
          <w:tcPr>
            <w:tcW w:w="418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A60" w:rsidRDefault="00075CA8" w:rsidP="00456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A60"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 w:rsidR="00456A6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3"/>
        <w:gridCol w:w="5730"/>
      </w:tblGrid>
      <w:tr w:rsidR="00481BB8" w:rsidRPr="003D155B" w:rsidTr="00F327D5">
        <w:tc>
          <w:tcPr>
            <w:tcW w:w="4183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0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3A5842"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0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075CA8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BB8" w:rsidRPr="003D155B" w:rsidTr="00F327D5">
        <w:tc>
          <w:tcPr>
            <w:tcW w:w="4183" w:type="dxa"/>
            <w:vAlign w:val="bottom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0" w:type="dxa"/>
          </w:tcPr>
          <w:p w:rsidR="00481BB8" w:rsidRPr="003D155B" w:rsidRDefault="00481BB8" w:rsidP="00F32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075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67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C8064C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5732"/>
      </w:tblGrid>
      <w:tr w:rsidR="00AE3A67" w:rsidRPr="003D155B" w:rsidTr="00E15936">
        <w:tc>
          <w:tcPr>
            <w:tcW w:w="4181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732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  <w:r w:rsidR="003A5842">
              <w:rPr>
                <w:rFonts w:ascii="Times New Roman" w:hAnsi="Times New Roman" w:cs="Times New Roman"/>
                <w:sz w:val="20"/>
                <w:szCs w:val="20"/>
              </w:rPr>
              <w:t>/ОГРН</w:t>
            </w:r>
          </w:p>
        </w:tc>
        <w:tc>
          <w:tcPr>
            <w:tcW w:w="5732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732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E15936">
        <w:tc>
          <w:tcPr>
            <w:tcW w:w="4181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732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A67" w:rsidRDefault="00AE3A67" w:rsidP="00AE3A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57C" w:rsidRPr="003F5548" w:rsidRDefault="00857C35" w:rsidP="009435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357C" w:rsidRPr="00AE3A67">
        <w:rPr>
          <w:rFonts w:ascii="Times New Roman" w:hAnsi="Times New Roman" w:cs="Times New Roman"/>
          <w:b/>
          <w:sz w:val="24"/>
          <w:szCs w:val="24"/>
        </w:rPr>
        <w:t>. Технико-экономические показатели объекта капитального строительства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6"/>
        <w:gridCol w:w="4927"/>
        <w:gridCol w:w="1195"/>
        <w:gridCol w:w="3363"/>
      </w:tblGrid>
      <w:tr w:rsidR="0094357C" w:rsidTr="00761B35">
        <w:tc>
          <w:tcPr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участка в границах землеотвода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площадь здания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top w:val="single" w:sz="4" w:space="0" w:color="auto"/>
            </w:tcBorders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Общая жилая площадь</w:t>
            </w:r>
            <w:r w:rsidR="00940748"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Строительный объем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этажей/этажность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  <w:tcBorders>
              <w:bottom w:val="single" w:sz="4" w:space="0" w:color="auto"/>
            </w:tcBorders>
          </w:tcPr>
          <w:p w:rsidR="0094357C" w:rsidRPr="00E77F9B" w:rsidRDefault="001B78D4" w:rsidP="007C0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Кол-во квартир</w:t>
            </w:r>
            <w:r w:rsidR="00940748">
              <w:rPr>
                <w:rFonts w:ascii="Times New Roman" w:hAnsi="Times New Roman" w:cs="Times New Roman"/>
              </w:rPr>
              <w:t xml:space="preserve"> (для жилых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57C" w:rsidTr="00761B35">
        <w:tc>
          <w:tcPr>
            <w:tcW w:w="299" w:type="dxa"/>
          </w:tcPr>
          <w:p w:rsidR="0094357C" w:rsidRPr="00E77F9B" w:rsidRDefault="001B78D4" w:rsidP="0076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357C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5054" w:type="dxa"/>
          </w:tcPr>
          <w:p w:rsidR="0094357C" w:rsidRPr="00E77F9B" w:rsidRDefault="0094357C" w:rsidP="00761B35">
            <w:pPr>
              <w:rPr>
                <w:rFonts w:ascii="Times New Roman" w:hAnsi="Times New Roman" w:cs="Times New Roman"/>
              </w:rPr>
            </w:pPr>
            <w:r w:rsidRPr="00E77F9B">
              <w:rPr>
                <w:rFonts w:ascii="Times New Roman" w:hAnsi="Times New Roman" w:cs="Times New Roman"/>
              </w:rPr>
              <w:t>Протяженность (для линейных объектов)</w:t>
            </w:r>
          </w:p>
        </w:tc>
        <w:tc>
          <w:tcPr>
            <w:tcW w:w="1204" w:type="dxa"/>
            <w:vAlign w:val="center"/>
          </w:tcPr>
          <w:p w:rsidR="0094357C" w:rsidRDefault="0094357C" w:rsidP="0076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94357C" w:rsidRDefault="0094357C" w:rsidP="00761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7C" w:rsidRDefault="0094357C" w:rsidP="009435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7C" w:rsidRDefault="0094357C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202" w:rsidRPr="00487ACF" w:rsidRDefault="00857C35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23202" w:rsidRPr="00E23202">
        <w:rPr>
          <w:rFonts w:ascii="Times New Roman" w:hAnsi="Times New Roman" w:cs="Times New Roman"/>
          <w:b/>
          <w:sz w:val="24"/>
          <w:szCs w:val="24"/>
        </w:rPr>
        <w:t>. Сметная стоимость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119"/>
      </w:tblGrid>
      <w:tr w:rsidR="00E23202" w:rsidTr="00E23202">
        <w:tc>
          <w:tcPr>
            <w:tcW w:w="3794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текущих ценах</w:t>
            </w:r>
          </w:p>
          <w:p w:rsidR="00E23202" w:rsidRDefault="008044C3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201_</w:t>
            </w:r>
            <w:r w:rsidR="00E232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базовых ценах</w:t>
            </w:r>
          </w:p>
          <w:p w:rsidR="00E23202" w:rsidRDefault="00E23202" w:rsidP="00E23202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2001г.</w:t>
            </w:r>
          </w:p>
        </w:tc>
      </w:tr>
      <w:tr w:rsidR="00E23202" w:rsidTr="008044C3">
        <w:trPr>
          <w:trHeight w:val="388"/>
        </w:trPr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46A2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E23202" w:rsidTr="00E23202">
        <w:tc>
          <w:tcPr>
            <w:tcW w:w="3794" w:type="dxa"/>
            <w:vAlign w:val="center"/>
          </w:tcPr>
          <w:p w:rsidR="00E23202" w:rsidRDefault="00E23202" w:rsidP="00E2320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Изыскательских работ</w:t>
            </w:r>
          </w:p>
        </w:tc>
        <w:tc>
          <w:tcPr>
            <w:tcW w:w="2693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3119" w:type="dxa"/>
            <w:vAlign w:val="center"/>
          </w:tcPr>
          <w:p w:rsidR="00E23202" w:rsidRDefault="00E23202" w:rsidP="00E23202">
            <w:pPr>
              <w:ind w:lef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</w:tbl>
    <w:p w:rsidR="00E23202" w:rsidRDefault="00E23202" w:rsidP="00E2320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940748" w:rsidRPr="00F05A66" w:rsidRDefault="00940748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9407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5A66" w:rsidRPr="00F05A66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D8D3CB7"/>
    <w:multiLevelType w:val="hybridMultilevel"/>
    <w:tmpl w:val="B3901134"/>
    <w:lvl w:ilvl="0" w:tplc="43FEC30C">
      <w:start w:val="1"/>
      <w:numFmt w:val="decimal"/>
      <w:lvlText w:val="Приложение %1."/>
      <w:lvlJc w:val="left"/>
      <w:pPr>
        <w:tabs>
          <w:tab w:val="num" w:pos="6805"/>
        </w:tabs>
        <w:ind w:left="6125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565"/>
        </w:tabs>
        <w:ind w:left="7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85"/>
        </w:tabs>
        <w:ind w:left="8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5"/>
        </w:tabs>
        <w:ind w:left="9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25"/>
        </w:tabs>
        <w:ind w:left="9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45"/>
        </w:tabs>
        <w:ind w:left="10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65"/>
        </w:tabs>
        <w:ind w:left="11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85"/>
        </w:tabs>
        <w:ind w:left="11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05"/>
        </w:tabs>
        <w:ind w:left="126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13562"/>
    <w:rsid w:val="00047367"/>
    <w:rsid w:val="00075CA8"/>
    <w:rsid w:val="000B06E5"/>
    <w:rsid w:val="000B3C62"/>
    <w:rsid w:val="001225FF"/>
    <w:rsid w:val="001B78D4"/>
    <w:rsid w:val="001D6C87"/>
    <w:rsid w:val="0021670B"/>
    <w:rsid w:val="00284F50"/>
    <w:rsid w:val="003A5842"/>
    <w:rsid w:val="004015DD"/>
    <w:rsid w:val="004442AB"/>
    <w:rsid w:val="00456A60"/>
    <w:rsid w:val="00481BB8"/>
    <w:rsid w:val="00487ACF"/>
    <w:rsid w:val="005E2538"/>
    <w:rsid w:val="00733C14"/>
    <w:rsid w:val="00796880"/>
    <w:rsid w:val="007C0964"/>
    <w:rsid w:val="007C5087"/>
    <w:rsid w:val="007D05CC"/>
    <w:rsid w:val="008044C3"/>
    <w:rsid w:val="00832C6B"/>
    <w:rsid w:val="00836000"/>
    <w:rsid w:val="00854D33"/>
    <w:rsid w:val="00857C35"/>
    <w:rsid w:val="008D3938"/>
    <w:rsid w:val="00940748"/>
    <w:rsid w:val="0094357C"/>
    <w:rsid w:val="009C2E17"/>
    <w:rsid w:val="009D51CD"/>
    <w:rsid w:val="00A3529D"/>
    <w:rsid w:val="00AE3A67"/>
    <w:rsid w:val="00AE3F8D"/>
    <w:rsid w:val="00AF3D05"/>
    <w:rsid w:val="00B17772"/>
    <w:rsid w:val="00B46BD3"/>
    <w:rsid w:val="00C53B96"/>
    <w:rsid w:val="00C8064C"/>
    <w:rsid w:val="00D13366"/>
    <w:rsid w:val="00D76362"/>
    <w:rsid w:val="00D82C76"/>
    <w:rsid w:val="00E107D0"/>
    <w:rsid w:val="00E15936"/>
    <w:rsid w:val="00E23202"/>
    <w:rsid w:val="00E77F9B"/>
    <w:rsid w:val="00F05A66"/>
    <w:rsid w:val="00F644B7"/>
    <w:rsid w:val="00FA596F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4E25-177A-4BE9-ADD6-48AC241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FDF94-7617-4983-9DBB-9F57D88D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12</cp:revision>
  <cp:lastPrinted>2018-11-15T11:44:00Z</cp:lastPrinted>
  <dcterms:created xsi:type="dcterms:W3CDTF">2018-11-15T10:16:00Z</dcterms:created>
  <dcterms:modified xsi:type="dcterms:W3CDTF">2019-08-16T13:22:00Z</dcterms:modified>
</cp:coreProperties>
</file>